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38" w:rsidRPr="00EA5794" w:rsidRDefault="003F7A38" w:rsidP="003F7A38">
      <w:pPr>
        <w:overflowPunct w:val="0"/>
        <w:autoSpaceDE w:val="0"/>
        <w:autoSpaceDN w:val="0"/>
        <w:adjustRightInd w:val="0"/>
        <w:jc w:val="right"/>
        <w:textAlignment w:val="baseline"/>
        <w:rPr>
          <w:sz w:val="24"/>
          <w:szCs w:val="24"/>
        </w:rPr>
      </w:pPr>
      <w:r w:rsidRPr="00EA5794">
        <w:rPr>
          <w:b/>
          <w:sz w:val="18"/>
          <w:szCs w:val="18"/>
        </w:rPr>
        <w:t xml:space="preserve">Форма </w:t>
      </w:r>
      <w:r w:rsidRPr="00EA5794">
        <w:rPr>
          <w:b/>
          <w:sz w:val="18"/>
          <w:szCs w:val="18"/>
          <w:lang w:val="en-US"/>
        </w:rPr>
        <w:t>GF</w:t>
      </w:r>
      <w:r w:rsidRPr="00EA5794">
        <w:rPr>
          <w:b/>
          <w:sz w:val="18"/>
          <w:szCs w:val="18"/>
        </w:rPr>
        <w:t>083</w:t>
      </w:r>
    </w:p>
    <w:p w:rsidR="003F7A38" w:rsidRPr="00EA5794" w:rsidRDefault="003F7A38" w:rsidP="003F7A38">
      <w:pPr>
        <w:tabs>
          <w:tab w:val="num" w:pos="992"/>
          <w:tab w:val="left" w:pos="3178"/>
        </w:tabs>
        <w:spacing w:before="120"/>
        <w:ind w:left="284"/>
        <w:jc w:val="right"/>
        <w:rPr>
          <w:sz w:val="24"/>
          <w:szCs w:val="24"/>
        </w:rPr>
      </w:pPr>
      <w:r w:rsidRPr="00EA5794">
        <w:rPr>
          <w:sz w:val="24"/>
          <w:szCs w:val="24"/>
        </w:rPr>
        <w:t xml:space="preserve">Небанковская кредитная организация </w:t>
      </w:r>
      <w:bookmarkStart w:id="0" w:name="_GoBack"/>
      <w:bookmarkEnd w:id="0"/>
      <w:proofErr w:type="gramStart"/>
      <w:r w:rsidRPr="00EA5794">
        <w:rPr>
          <w:sz w:val="24"/>
          <w:szCs w:val="24"/>
        </w:rPr>
        <w:t>акционерное</w:t>
      </w:r>
      <w:proofErr w:type="gramEnd"/>
      <w:r w:rsidRPr="00EA5794">
        <w:rPr>
          <w:sz w:val="24"/>
          <w:szCs w:val="24"/>
        </w:rPr>
        <w:t xml:space="preserve"> </w:t>
      </w:r>
    </w:p>
    <w:p w:rsidR="003F7A38" w:rsidRPr="00EA5794" w:rsidRDefault="003F7A38" w:rsidP="003F7A38">
      <w:pPr>
        <w:tabs>
          <w:tab w:val="num" w:pos="992"/>
          <w:tab w:val="left" w:pos="3178"/>
        </w:tabs>
        <w:ind w:left="284"/>
        <w:jc w:val="right"/>
        <w:rPr>
          <w:sz w:val="24"/>
          <w:szCs w:val="24"/>
        </w:rPr>
      </w:pPr>
      <w:r w:rsidRPr="00EA5794">
        <w:rPr>
          <w:sz w:val="24"/>
          <w:szCs w:val="24"/>
        </w:rPr>
        <w:t>общество «Национальный расчетный депозитарий»</w:t>
      </w:r>
    </w:p>
    <w:p w:rsidR="003F7A38" w:rsidRPr="00EA5794" w:rsidRDefault="003F7A38" w:rsidP="003F7A38">
      <w:pPr>
        <w:tabs>
          <w:tab w:val="num" w:pos="992"/>
          <w:tab w:val="left" w:pos="3178"/>
        </w:tabs>
        <w:spacing w:before="120"/>
        <w:ind w:left="283"/>
        <w:jc w:val="center"/>
        <w:rPr>
          <w:sz w:val="24"/>
          <w:szCs w:val="24"/>
        </w:rPr>
      </w:pPr>
    </w:p>
    <w:p w:rsidR="003F7A38" w:rsidRPr="00EA5794" w:rsidRDefault="003F7A38" w:rsidP="003F7A38">
      <w:pPr>
        <w:tabs>
          <w:tab w:val="num" w:pos="992"/>
          <w:tab w:val="left" w:pos="3178"/>
        </w:tabs>
        <w:spacing w:before="120"/>
        <w:ind w:left="283"/>
        <w:jc w:val="center"/>
        <w:rPr>
          <w:b/>
          <w:sz w:val="24"/>
          <w:szCs w:val="24"/>
        </w:rPr>
      </w:pPr>
      <w:r w:rsidRPr="00EA5794">
        <w:rPr>
          <w:b/>
          <w:sz w:val="24"/>
          <w:szCs w:val="24"/>
        </w:rPr>
        <w:t>Согласие</w:t>
      </w:r>
    </w:p>
    <w:p w:rsidR="003F7A38" w:rsidRPr="00EA5794" w:rsidRDefault="003F7A38" w:rsidP="003F7A38">
      <w:pPr>
        <w:tabs>
          <w:tab w:val="num" w:pos="992"/>
          <w:tab w:val="left" w:pos="3178"/>
        </w:tabs>
        <w:spacing w:before="120" w:line="240" w:lineRule="atLeast"/>
        <w:ind w:left="284"/>
        <w:jc w:val="center"/>
        <w:rPr>
          <w:sz w:val="24"/>
          <w:szCs w:val="24"/>
        </w:rPr>
      </w:pPr>
      <w:r w:rsidRPr="00EA5794">
        <w:rPr>
          <w:sz w:val="24"/>
          <w:szCs w:val="24"/>
        </w:rPr>
        <w:t>на раскрытие информации</w:t>
      </w:r>
    </w:p>
    <w:p w:rsidR="003F7A38" w:rsidRPr="00EA5794" w:rsidRDefault="003F7A38" w:rsidP="003F7A38">
      <w:pPr>
        <w:tabs>
          <w:tab w:val="num" w:pos="992"/>
          <w:tab w:val="left" w:pos="3178"/>
        </w:tabs>
        <w:spacing w:before="120" w:line="240" w:lineRule="atLeast"/>
        <w:ind w:left="142"/>
        <w:rPr>
          <w:sz w:val="24"/>
          <w:szCs w:val="24"/>
        </w:rPr>
      </w:pPr>
      <w:r w:rsidRPr="00EA5794">
        <w:rPr>
          <w:sz w:val="24"/>
          <w:szCs w:val="24"/>
        </w:rPr>
        <w:t>Настоящим ____________________________________________________</w:t>
      </w:r>
      <w:r>
        <w:rPr>
          <w:sz w:val="24"/>
          <w:szCs w:val="24"/>
        </w:rPr>
        <w:t>______________________________</w:t>
      </w:r>
    </w:p>
    <w:p w:rsidR="003F7A38" w:rsidRPr="00EA5794" w:rsidRDefault="003F7A38" w:rsidP="003F7A38">
      <w:pPr>
        <w:tabs>
          <w:tab w:val="num" w:pos="992"/>
          <w:tab w:val="left" w:pos="3178"/>
        </w:tabs>
        <w:spacing w:before="120"/>
        <w:ind w:left="283"/>
        <w:jc w:val="center"/>
      </w:pPr>
      <w:r w:rsidRPr="00EA5794">
        <w:t>Полное наименование в соответствии с Уставом, ИНН (или код иностранной организации) Депонента</w:t>
      </w:r>
    </w:p>
    <w:p w:rsidR="003F7A38" w:rsidRPr="00EA5794" w:rsidRDefault="003F7A38" w:rsidP="003F7A38">
      <w:pPr>
        <w:tabs>
          <w:tab w:val="num" w:pos="992"/>
          <w:tab w:val="left" w:pos="3178"/>
        </w:tabs>
        <w:spacing w:before="120"/>
        <w:ind w:left="283"/>
        <w:jc w:val="both"/>
        <w:rPr>
          <w:sz w:val="24"/>
          <w:szCs w:val="24"/>
        </w:rPr>
      </w:pPr>
      <w:r w:rsidRPr="00EA5794">
        <w:rPr>
          <w:sz w:val="24"/>
          <w:szCs w:val="24"/>
        </w:rPr>
        <w:t>_________________________________________________________________ (далее – Депонент)</w:t>
      </w:r>
    </w:p>
    <w:p w:rsidR="003F7A38" w:rsidRPr="00EA5794" w:rsidRDefault="003F7A38" w:rsidP="003F7A38">
      <w:pPr>
        <w:tabs>
          <w:tab w:val="num" w:pos="992"/>
          <w:tab w:val="left" w:pos="3178"/>
        </w:tabs>
        <w:spacing w:before="120" w:line="240" w:lineRule="atLeast"/>
        <w:ind w:left="142"/>
        <w:jc w:val="both"/>
        <w:rPr>
          <w:sz w:val="24"/>
          <w:szCs w:val="24"/>
        </w:rPr>
      </w:pPr>
      <w:proofErr w:type="gramStart"/>
      <w:r w:rsidRPr="00EA5794">
        <w:rPr>
          <w:sz w:val="24"/>
          <w:szCs w:val="24"/>
        </w:rPr>
        <w:t>выражает свое согласие на раскрытие Небанковской кредитной организацией акционерным обществом «Национальный расчетный депозитарий» (далее – НКО АО НРД) информации о номерах открытых в НКО АО НРД нашей организации счетов депо и эмиссионных счетов, кодах открытых на указанных счетах разделов и дополнительных идентификаторах разделов, определенных в соответствии с поручением по форме А</w:t>
      </w:r>
      <w:r w:rsidRPr="00EA5794">
        <w:rPr>
          <w:sz w:val="24"/>
          <w:szCs w:val="24"/>
          <w:lang w:val="en-US"/>
        </w:rPr>
        <w:t>F</w:t>
      </w:r>
      <w:r w:rsidRPr="00EA5794">
        <w:rPr>
          <w:sz w:val="24"/>
          <w:szCs w:val="24"/>
        </w:rPr>
        <w:t>094, которая будет размещена на официальном сайте НКО АО НРД по</w:t>
      </w:r>
      <w:proofErr w:type="gramEnd"/>
      <w:r w:rsidRPr="00EA5794">
        <w:rPr>
          <w:sz w:val="24"/>
          <w:szCs w:val="24"/>
        </w:rPr>
        <w:t xml:space="preserve"> адресу: </w:t>
      </w:r>
      <w:hyperlink r:id="rId6" w:history="1">
        <w:r w:rsidRPr="00EA5794">
          <w:rPr>
            <w:color w:val="0000FF"/>
            <w:sz w:val="24"/>
            <w:u w:val="single"/>
            <w:lang w:val="en-US"/>
          </w:rPr>
          <w:t>https</w:t>
        </w:r>
        <w:r w:rsidRPr="00EA5794">
          <w:rPr>
            <w:color w:val="0000FF"/>
            <w:sz w:val="24"/>
            <w:u w:val="single"/>
          </w:rPr>
          <w:t>://</w:t>
        </w:r>
        <w:r w:rsidRPr="00EA5794">
          <w:rPr>
            <w:color w:val="0000FF"/>
            <w:sz w:val="24"/>
            <w:u w:val="single"/>
            <w:lang w:val="en-US"/>
          </w:rPr>
          <w:t>www</w:t>
        </w:r>
        <w:r w:rsidRPr="00EA5794">
          <w:rPr>
            <w:color w:val="0000FF"/>
            <w:sz w:val="24"/>
            <w:u w:val="single"/>
          </w:rPr>
          <w:t>.</w:t>
        </w:r>
        <w:proofErr w:type="spellStart"/>
        <w:r w:rsidRPr="00EA5794">
          <w:rPr>
            <w:color w:val="0000FF"/>
            <w:sz w:val="24"/>
            <w:u w:val="single"/>
            <w:lang w:val="en-US"/>
          </w:rPr>
          <w:t>nsd</w:t>
        </w:r>
        <w:proofErr w:type="spellEnd"/>
        <w:r w:rsidRPr="00EA5794">
          <w:rPr>
            <w:color w:val="0000FF"/>
            <w:sz w:val="24"/>
            <w:u w:val="single"/>
          </w:rPr>
          <w:t>.</w:t>
        </w:r>
        <w:proofErr w:type="spellStart"/>
        <w:r w:rsidRPr="00EA5794">
          <w:rPr>
            <w:color w:val="0000FF"/>
            <w:sz w:val="24"/>
            <w:u w:val="single"/>
            <w:lang w:val="en-US"/>
          </w:rPr>
          <w:t>ru</w:t>
        </w:r>
        <w:proofErr w:type="spellEnd"/>
        <w:r w:rsidRPr="00EA5794">
          <w:rPr>
            <w:color w:val="0000FF"/>
            <w:sz w:val="24"/>
            <w:u w:val="single"/>
          </w:rPr>
          <w:t>/</w:t>
        </w:r>
        <w:proofErr w:type="spellStart"/>
        <w:r w:rsidRPr="00EA5794">
          <w:rPr>
            <w:color w:val="0000FF"/>
            <w:sz w:val="24"/>
            <w:u w:val="single"/>
            <w:lang w:val="en-US"/>
          </w:rPr>
          <w:t>ru</w:t>
        </w:r>
        <w:proofErr w:type="spellEnd"/>
        <w:r w:rsidRPr="00EA5794">
          <w:rPr>
            <w:color w:val="0000FF"/>
            <w:sz w:val="24"/>
            <w:u w:val="single"/>
          </w:rPr>
          <w:t>/</w:t>
        </w:r>
        <w:proofErr w:type="spellStart"/>
        <w:r w:rsidRPr="00EA5794">
          <w:rPr>
            <w:color w:val="0000FF"/>
            <w:sz w:val="24"/>
            <w:u w:val="single"/>
            <w:lang w:val="en-US"/>
          </w:rPr>
          <w:t>db</w:t>
        </w:r>
        <w:proofErr w:type="spellEnd"/>
        <w:r w:rsidRPr="00EA5794">
          <w:rPr>
            <w:color w:val="0000FF"/>
            <w:sz w:val="24"/>
            <w:u w:val="single"/>
          </w:rPr>
          <w:t>/</w:t>
        </w:r>
        <w:proofErr w:type="spellStart"/>
        <w:r w:rsidRPr="00EA5794">
          <w:rPr>
            <w:color w:val="0000FF"/>
            <w:sz w:val="24"/>
            <w:u w:val="single"/>
            <w:lang w:val="en-US"/>
          </w:rPr>
          <w:t>db</w:t>
        </w:r>
        <w:proofErr w:type="spellEnd"/>
        <w:r w:rsidRPr="00EA5794">
          <w:rPr>
            <w:color w:val="0000FF"/>
            <w:sz w:val="24"/>
            <w:u w:val="single"/>
          </w:rPr>
          <w:t>_</w:t>
        </w:r>
        <w:r w:rsidRPr="00EA5794">
          <w:rPr>
            <w:color w:val="0000FF"/>
            <w:sz w:val="24"/>
            <w:u w:val="single"/>
            <w:lang w:val="en-US"/>
          </w:rPr>
          <w:t>di</w:t>
        </w:r>
        <w:r w:rsidRPr="00EA5794">
          <w:rPr>
            <w:color w:val="0000FF"/>
            <w:sz w:val="24"/>
            <w:u w:val="single"/>
          </w:rPr>
          <w:t>/</w:t>
        </w:r>
      </w:hyperlink>
      <w:r w:rsidRPr="00EA5794">
        <w:rPr>
          <w:sz w:val="24"/>
          <w:szCs w:val="24"/>
        </w:rPr>
        <w:t xml:space="preserve">, доступ к </w:t>
      </w:r>
      <w:proofErr w:type="gramStart"/>
      <w:r w:rsidRPr="00EA5794">
        <w:rPr>
          <w:sz w:val="24"/>
          <w:szCs w:val="24"/>
        </w:rPr>
        <w:t>которой</w:t>
      </w:r>
      <w:proofErr w:type="gramEnd"/>
      <w:r w:rsidRPr="00EA5794">
        <w:rPr>
          <w:sz w:val="24"/>
          <w:szCs w:val="24"/>
        </w:rPr>
        <w:t xml:space="preserve"> предоставляется только депонентам (эмитентам) НКО АО НРД.</w:t>
      </w:r>
    </w:p>
    <w:p w:rsidR="003F7A38" w:rsidRPr="00EA5794" w:rsidRDefault="003F7A38" w:rsidP="003F7A38">
      <w:pPr>
        <w:tabs>
          <w:tab w:val="num" w:pos="992"/>
          <w:tab w:val="left" w:pos="3178"/>
        </w:tabs>
        <w:spacing w:before="120" w:line="240" w:lineRule="atLeast"/>
        <w:ind w:left="142"/>
        <w:jc w:val="both"/>
        <w:rPr>
          <w:sz w:val="24"/>
          <w:szCs w:val="24"/>
        </w:rPr>
      </w:pPr>
      <w:r w:rsidRPr="00EA5794">
        <w:rPr>
          <w:sz w:val="24"/>
          <w:szCs w:val="24"/>
        </w:rPr>
        <w:t>Настоящее согласие действует в течение срока действия каждого договора счета депо, заключенного Депонентом с НКО АО НРД.</w:t>
      </w:r>
    </w:p>
    <w:p w:rsidR="003F7A38" w:rsidRPr="00EA5794" w:rsidRDefault="003F7A38" w:rsidP="003F7A38">
      <w:pPr>
        <w:tabs>
          <w:tab w:val="num" w:pos="992"/>
          <w:tab w:val="left" w:pos="3178"/>
        </w:tabs>
        <w:spacing w:before="120"/>
        <w:ind w:left="283"/>
        <w:jc w:val="both"/>
        <w:rPr>
          <w:sz w:val="24"/>
          <w:szCs w:val="24"/>
        </w:rPr>
      </w:pPr>
    </w:p>
    <w:p w:rsidR="003F7A38" w:rsidRPr="00EA5794" w:rsidRDefault="003F7A38" w:rsidP="003F7A38">
      <w:pPr>
        <w:tabs>
          <w:tab w:val="num" w:pos="992"/>
          <w:tab w:val="left" w:pos="3178"/>
        </w:tabs>
        <w:spacing w:before="120"/>
        <w:ind w:left="283"/>
        <w:jc w:val="both"/>
        <w:rPr>
          <w:sz w:val="24"/>
          <w:szCs w:val="24"/>
        </w:rPr>
      </w:pPr>
      <w:r w:rsidRPr="00EA5794">
        <w:rPr>
          <w:sz w:val="24"/>
          <w:szCs w:val="24"/>
        </w:rPr>
        <w:t>Руководитель _______________________________________/____________________________</w:t>
      </w:r>
    </w:p>
    <w:p w:rsidR="003F7A38" w:rsidRPr="00EA5794" w:rsidRDefault="003F7A38" w:rsidP="003F7A38">
      <w:pPr>
        <w:tabs>
          <w:tab w:val="num" w:pos="992"/>
        </w:tabs>
        <w:ind w:left="284"/>
        <w:jc w:val="center"/>
        <w:rPr>
          <w:sz w:val="24"/>
          <w:szCs w:val="24"/>
        </w:rPr>
      </w:pPr>
    </w:p>
    <w:p w:rsidR="003F7A38" w:rsidRPr="00EA5794" w:rsidRDefault="003F7A38" w:rsidP="003F7A38">
      <w:pPr>
        <w:tabs>
          <w:tab w:val="num" w:pos="992"/>
        </w:tabs>
        <w:ind w:left="284"/>
        <w:jc w:val="center"/>
        <w:rPr>
          <w:sz w:val="24"/>
          <w:szCs w:val="24"/>
        </w:rPr>
      </w:pPr>
    </w:p>
    <w:p w:rsidR="003F7A38" w:rsidRPr="00EA5794" w:rsidRDefault="003F7A38" w:rsidP="003F7A38">
      <w:pPr>
        <w:tabs>
          <w:tab w:val="num" w:pos="992"/>
        </w:tabs>
        <w:ind w:left="284"/>
        <w:rPr>
          <w:sz w:val="24"/>
          <w:szCs w:val="24"/>
        </w:rPr>
      </w:pPr>
      <w:r w:rsidRPr="00EA5794">
        <w:rPr>
          <w:sz w:val="24"/>
          <w:szCs w:val="24"/>
        </w:rPr>
        <w:t xml:space="preserve"> Дата  «__» __________ 20__ г.  Исх. №____________________</w:t>
      </w:r>
    </w:p>
    <w:p w:rsidR="003F7A38" w:rsidRPr="00EA5794" w:rsidRDefault="003F7A38" w:rsidP="003F7A38">
      <w:pPr>
        <w:tabs>
          <w:tab w:val="left" w:pos="709"/>
        </w:tabs>
        <w:spacing w:before="120" w:line="276" w:lineRule="auto"/>
        <w:ind w:left="284"/>
        <w:jc w:val="center"/>
        <w:rPr>
          <w:rFonts w:eastAsia="Calibri"/>
          <w:sz w:val="24"/>
          <w:szCs w:val="24"/>
          <w:lang w:eastAsia="en-US"/>
        </w:rPr>
      </w:pPr>
      <w:r w:rsidRPr="00EA5794">
        <w:rPr>
          <w:rFonts w:ascii="Calibri" w:eastAsia="Calibri" w:hAnsi="Calibri"/>
          <w:sz w:val="22"/>
          <w:szCs w:val="22"/>
          <w:lang w:eastAsia="en-US"/>
        </w:rPr>
        <w:tab/>
      </w:r>
      <w:r w:rsidRPr="00EA5794">
        <w:rPr>
          <w:rFonts w:ascii="Calibri" w:eastAsia="Calibri" w:hAnsi="Calibri"/>
          <w:sz w:val="22"/>
          <w:szCs w:val="22"/>
          <w:lang w:eastAsia="en-US"/>
        </w:rPr>
        <w:tab/>
      </w:r>
      <w:r w:rsidRPr="00EA5794">
        <w:rPr>
          <w:rFonts w:ascii="Calibri" w:eastAsia="Calibri" w:hAnsi="Calibri"/>
          <w:sz w:val="22"/>
          <w:szCs w:val="22"/>
          <w:lang w:eastAsia="en-US"/>
        </w:rPr>
        <w:tab/>
      </w:r>
      <w:r w:rsidRPr="00EA5794">
        <w:rPr>
          <w:rFonts w:ascii="Calibri" w:eastAsia="Calibri" w:hAnsi="Calibri"/>
          <w:sz w:val="22"/>
          <w:szCs w:val="22"/>
          <w:lang w:eastAsia="en-US"/>
        </w:rPr>
        <w:tab/>
      </w:r>
      <w:r w:rsidRPr="00EA5794">
        <w:rPr>
          <w:rFonts w:ascii="Calibri" w:eastAsia="Calibri" w:hAnsi="Calibri"/>
          <w:sz w:val="22"/>
          <w:szCs w:val="22"/>
          <w:lang w:eastAsia="en-US"/>
        </w:rPr>
        <w:tab/>
      </w:r>
      <w:r w:rsidRPr="00EA5794">
        <w:rPr>
          <w:rFonts w:ascii="Calibri" w:eastAsia="Calibri" w:hAnsi="Calibri"/>
          <w:sz w:val="22"/>
          <w:szCs w:val="22"/>
          <w:lang w:eastAsia="en-US"/>
        </w:rPr>
        <w:tab/>
      </w:r>
      <w:r w:rsidRPr="00EA5794">
        <w:rPr>
          <w:rFonts w:ascii="Calibri" w:eastAsia="Calibri" w:hAnsi="Calibri"/>
          <w:sz w:val="22"/>
          <w:szCs w:val="22"/>
          <w:lang w:eastAsia="en-US"/>
        </w:rPr>
        <w:tab/>
      </w:r>
      <w:r w:rsidRPr="00EA5794">
        <w:rPr>
          <w:rFonts w:ascii="Calibri" w:eastAsia="Calibri" w:hAnsi="Calibri"/>
          <w:sz w:val="22"/>
          <w:szCs w:val="22"/>
          <w:lang w:eastAsia="en-US"/>
        </w:rPr>
        <w:tab/>
      </w:r>
      <w:r w:rsidRPr="00EA5794">
        <w:rPr>
          <w:rFonts w:eastAsia="Calibri"/>
          <w:sz w:val="24"/>
          <w:szCs w:val="24"/>
          <w:lang w:eastAsia="en-US"/>
        </w:rPr>
        <w:t xml:space="preserve">М.П. </w:t>
      </w:r>
    </w:p>
    <w:p w:rsidR="002D73DB" w:rsidRDefault="003F7A38"/>
    <w:sectPr w:rsidR="002D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20F3"/>
    <w:multiLevelType w:val="multilevel"/>
    <w:tmpl w:val="319CA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338"/>
        </w:tabs>
        <w:ind w:left="2524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38"/>
    <w:rsid w:val="000E4F77"/>
    <w:rsid w:val="00201A55"/>
    <w:rsid w:val="003F7A38"/>
    <w:rsid w:val="005D248C"/>
    <w:rsid w:val="0087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38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38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sd.ru/ru/db/db_d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>nsd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1</cp:revision>
  <dcterms:created xsi:type="dcterms:W3CDTF">2018-07-06T09:34:00Z</dcterms:created>
  <dcterms:modified xsi:type="dcterms:W3CDTF">2018-07-06T09:37:00Z</dcterms:modified>
</cp:coreProperties>
</file>